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02DFA8" w14:textId="77777777" w:rsidR="008B4704" w:rsidRDefault="008B4704" w:rsidP="000B07E5">
      <w:pPr>
        <w:spacing w:line="276" w:lineRule="auto"/>
        <w:rPr>
          <w:rFonts w:ascii="Calibri" w:eastAsia="Times New Roman" w:hAnsi="Calibri" w:cs="Calibri"/>
          <w:color w:val="000000"/>
          <w:sz w:val="24"/>
          <w:lang w:val="el-GR"/>
        </w:rPr>
      </w:pPr>
    </w:p>
    <w:p w14:paraId="44A5FAAB" w14:textId="77777777" w:rsidR="00685867" w:rsidRDefault="00685867" w:rsidP="008B4704">
      <w:pPr>
        <w:spacing w:line="360" w:lineRule="auto"/>
        <w:jc w:val="both"/>
        <w:rPr>
          <w:rFonts w:ascii="Calibri" w:eastAsia="Times New Roman" w:hAnsi="Calibri" w:cs="Calibri"/>
          <w:b/>
          <w:i/>
          <w:color w:val="000000"/>
          <w:sz w:val="24"/>
          <w:lang w:val="el-GR"/>
        </w:rPr>
      </w:pPr>
    </w:p>
    <w:p w14:paraId="66A2F4D1" w14:textId="77777777" w:rsidR="008B4704" w:rsidRPr="008B4704" w:rsidRDefault="000B07E5" w:rsidP="000B07E5">
      <w:pPr>
        <w:rPr>
          <w:rFonts w:ascii="Comic Sans MS" w:hAnsi="Comic Sans MS"/>
          <w:b/>
          <w:sz w:val="24"/>
          <w:szCs w:val="24"/>
          <w:lang w:val="el-GR"/>
        </w:rPr>
      </w:pPr>
      <w:bookmarkStart w:id="0" w:name="_GoBack"/>
      <w:bookmarkEnd w:id="0"/>
      <w:r w:rsidRPr="008B4704">
        <w:rPr>
          <w:rFonts w:ascii="Comic Sans MS" w:hAnsi="Comic Sans MS"/>
          <w:b/>
          <w:sz w:val="24"/>
          <w:szCs w:val="24"/>
          <w:lang w:val="el-GR"/>
        </w:rPr>
        <w:t xml:space="preserve">ΧΑΙΡΕΤΙΣΜΟΣ ΓΡΗΓΟΡΙΟΥ Δ. ΣΚΑΛΚΕΑ, </w:t>
      </w:r>
    </w:p>
    <w:p w14:paraId="0759DD14" w14:textId="1496E499" w:rsidR="000B07E5" w:rsidRPr="000B07E5" w:rsidRDefault="000B07E5" w:rsidP="000B07E5">
      <w:pPr>
        <w:rPr>
          <w:rFonts w:ascii="Comic Sans MS" w:hAnsi="Comic Sans MS"/>
          <w:sz w:val="24"/>
          <w:szCs w:val="24"/>
          <w:lang w:val="el-GR"/>
        </w:rPr>
      </w:pPr>
      <w:r>
        <w:rPr>
          <w:rFonts w:ascii="Comic Sans MS" w:hAnsi="Comic Sans MS"/>
          <w:sz w:val="24"/>
          <w:szCs w:val="24"/>
          <w:lang w:val="el-GR"/>
        </w:rPr>
        <w:t>ΚΑΘΗΓΗΤΗ – ΑΚΑΔΗΜΑΙΚΟΥ ,  ΠΡΟΕΔΡΟΥ</w:t>
      </w:r>
      <w:r w:rsidRPr="000B07E5">
        <w:rPr>
          <w:rFonts w:ascii="Comic Sans MS" w:hAnsi="Comic Sans MS"/>
          <w:sz w:val="24"/>
          <w:szCs w:val="24"/>
          <w:lang w:val="el-GR"/>
        </w:rPr>
        <w:t xml:space="preserve"> </w:t>
      </w:r>
      <w:r>
        <w:rPr>
          <w:rFonts w:ascii="Comic Sans MS" w:hAnsi="Comic Sans MS"/>
          <w:sz w:val="24"/>
          <w:szCs w:val="24"/>
          <w:lang w:val="el-GR"/>
        </w:rPr>
        <w:t xml:space="preserve">ΔΣ ΙΔΡΥΜΑΤΟΣ ΙΑΤΡΟΒΙΟΛΟΓΙΚΩΝ ΕΡΕΥΝΩΝ ΑΚΑΔΗΜΙΑΣ ΑΘΗΝΩΝ </w:t>
      </w:r>
    </w:p>
    <w:p w14:paraId="1D82EB8F" w14:textId="77777777" w:rsidR="000B07E5" w:rsidRDefault="000B07E5" w:rsidP="000B07E5">
      <w:pPr>
        <w:rPr>
          <w:rFonts w:ascii="Comic Sans MS" w:hAnsi="Comic Sans MS"/>
          <w:sz w:val="24"/>
          <w:szCs w:val="24"/>
          <w:lang w:val="el-GR"/>
        </w:rPr>
      </w:pPr>
      <w:r>
        <w:rPr>
          <w:rFonts w:ascii="Comic Sans MS" w:hAnsi="Comic Sans MS"/>
          <w:sz w:val="24"/>
          <w:szCs w:val="24"/>
          <w:lang w:val="el-GR"/>
        </w:rPr>
        <w:t xml:space="preserve">25 Απριλίου, 2018                                                  </w:t>
      </w:r>
    </w:p>
    <w:p w14:paraId="429395A1" w14:textId="77777777" w:rsidR="000B07E5" w:rsidRDefault="000B07E5" w:rsidP="000B07E5">
      <w:pPr>
        <w:rPr>
          <w:rFonts w:ascii="Comic Sans MS" w:hAnsi="Comic Sans MS"/>
          <w:sz w:val="24"/>
          <w:szCs w:val="24"/>
          <w:lang w:val="el-GR"/>
        </w:rPr>
      </w:pPr>
    </w:p>
    <w:p w14:paraId="32E022AC" w14:textId="77777777" w:rsidR="000B07E5" w:rsidRDefault="000B07E5" w:rsidP="000B07E5">
      <w:pPr>
        <w:jc w:val="both"/>
        <w:rPr>
          <w:rFonts w:ascii="Comic Sans MS" w:hAnsi="Comic Sans MS"/>
          <w:sz w:val="24"/>
          <w:szCs w:val="24"/>
          <w:lang w:val="el-GR"/>
        </w:rPr>
      </w:pPr>
      <w:r>
        <w:rPr>
          <w:rFonts w:ascii="Comic Sans MS" w:hAnsi="Comic Sans MS"/>
          <w:sz w:val="24"/>
          <w:szCs w:val="24"/>
          <w:lang w:val="el-GR"/>
        </w:rPr>
        <w:t xml:space="preserve">Αισθάνομαι ιδιαίτερα ευτυχής σήμερα που το Ίδρυμά μας ξεκινά την πραγματοποίηση ενός ακόμη  από τους υψηλούς στόχους του με τον επίσημο προγραμματισμό ανεγέρσεως ενός νέου κτιρίου. </w:t>
      </w:r>
    </w:p>
    <w:p w14:paraId="5B9EEA83" w14:textId="77777777" w:rsidR="000B07E5" w:rsidRDefault="000B07E5" w:rsidP="000B07E5">
      <w:pPr>
        <w:jc w:val="both"/>
        <w:rPr>
          <w:rFonts w:ascii="Comic Sans MS" w:hAnsi="Comic Sans MS"/>
          <w:sz w:val="24"/>
          <w:szCs w:val="24"/>
          <w:lang w:val="el-GR"/>
        </w:rPr>
      </w:pPr>
      <w:r>
        <w:rPr>
          <w:rFonts w:ascii="Comic Sans MS" w:hAnsi="Comic Sans MS"/>
          <w:sz w:val="24"/>
          <w:szCs w:val="24"/>
          <w:lang w:val="el-GR"/>
        </w:rPr>
        <w:t>Ακολουθώντας τα βήματα των ανεπτυγμένων χωρών που σχετίζονται με την δημιουργία κέντρων αναπτύξεως εξατομικευμένης ιατρικής (</w:t>
      </w:r>
      <w:r>
        <w:rPr>
          <w:rFonts w:ascii="Comic Sans MS" w:hAnsi="Comic Sans MS"/>
          <w:sz w:val="24"/>
          <w:szCs w:val="24"/>
        </w:rPr>
        <w:t>precision</w:t>
      </w:r>
      <w:r w:rsidRPr="006F5020">
        <w:rPr>
          <w:rFonts w:ascii="Comic Sans MS" w:hAnsi="Comic Sans MS"/>
          <w:sz w:val="24"/>
          <w:szCs w:val="24"/>
          <w:lang w:val="el-GR"/>
        </w:rPr>
        <w:t xml:space="preserve"> </w:t>
      </w:r>
      <w:r>
        <w:rPr>
          <w:rFonts w:ascii="Comic Sans MS" w:hAnsi="Comic Sans MS"/>
          <w:sz w:val="24"/>
          <w:szCs w:val="24"/>
        </w:rPr>
        <w:t>medicine</w:t>
      </w:r>
      <w:r w:rsidRPr="006F5020">
        <w:rPr>
          <w:rFonts w:ascii="Comic Sans MS" w:hAnsi="Comic Sans MS"/>
          <w:sz w:val="24"/>
          <w:szCs w:val="24"/>
          <w:lang w:val="el-GR"/>
        </w:rPr>
        <w:t>)</w:t>
      </w:r>
      <w:r>
        <w:rPr>
          <w:rFonts w:ascii="Comic Sans MS" w:hAnsi="Comic Sans MS"/>
          <w:sz w:val="24"/>
          <w:szCs w:val="24"/>
          <w:lang w:val="el-GR"/>
        </w:rPr>
        <w:t>, θεωρήσαμε ότι η δημιουργία παρομοίου κέντρου στη χώρα μας, το οποίο θα στεγαστεί στο νέο κτίριο, θα επιφέρει πολλαπλά οφέλη.</w:t>
      </w:r>
    </w:p>
    <w:p w14:paraId="7A978F1C" w14:textId="77777777" w:rsidR="000B07E5" w:rsidRDefault="000B07E5" w:rsidP="000B07E5">
      <w:pPr>
        <w:jc w:val="both"/>
        <w:rPr>
          <w:rFonts w:ascii="Comic Sans MS" w:hAnsi="Comic Sans MS"/>
          <w:sz w:val="24"/>
          <w:szCs w:val="24"/>
          <w:lang w:val="el-GR"/>
        </w:rPr>
      </w:pPr>
      <w:r>
        <w:rPr>
          <w:rFonts w:ascii="Comic Sans MS" w:hAnsi="Comic Sans MS"/>
          <w:sz w:val="24"/>
          <w:szCs w:val="24"/>
          <w:lang w:val="el-GR"/>
        </w:rPr>
        <w:t xml:space="preserve">Στο πλαίσιο της εξατομικευμένης ιατρικής, η επιλογή του καταλλήλου φαρμάκου για κάθε συγκεκριμένον ασθενή με βάση τον καθορισμό του μοριακού προφίλ της νόσου του, και εν γένει η ορθότερη χορήγηση φαρμακευτικών ουσιών, αναμένεται ότι θα συμβάλει σημαντικά στην αύξηση του προσδοκίμου επιβιώσεως με ταυτόχρονη μείωση των εξόδων νοσηλείας και εντατικής θεραπείας. </w:t>
      </w:r>
    </w:p>
    <w:p w14:paraId="235A181D" w14:textId="77777777" w:rsidR="000B07E5" w:rsidRDefault="000B07E5" w:rsidP="000B07E5">
      <w:pPr>
        <w:jc w:val="both"/>
        <w:rPr>
          <w:rFonts w:ascii="Comic Sans MS" w:hAnsi="Comic Sans MS"/>
          <w:sz w:val="24"/>
          <w:szCs w:val="24"/>
          <w:lang w:val="el-GR"/>
        </w:rPr>
      </w:pPr>
      <w:r>
        <w:rPr>
          <w:rFonts w:ascii="Comic Sans MS" w:hAnsi="Comic Sans MS"/>
          <w:sz w:val="24"/>
          <w:szCs w:val="24"/>
          <w:lang w:val="el-GR"/>
        </w:rPr>
        <w:t xml:space="preserve">Επιπλέον, πρέπει να τονιστεί ότι η νέα αυτή δραστηριότητα του ΙΙΒΕΑΑ θα παίξει σημαντικότατο ρόλο στην σύμπραξη δημοσίου και ιδιωτικού τομέα στο πεδίο της βιοϊατρικής με αποτέλεσμα την ενίσχυση της καινοτομίας και την προώθηση της οικονομικής αναπτύξεως, η οποία ως γνωστόν πάσχει στις μέρες μας. </w:t>
      </w:r>
    </w:p>
    <w:p w14:paraId="525BDC96" w14:textId="7E843CD1" w:rsidR="000B07E5" w:rsidRDefault="000B07E5" w:rsidP="000B07E5">
      <w:pPr>
        <w:jc w:val="both"/>
        <w:rPr>
          <w:rFonts w:ascii="Comic Sans MS" w:hAnsi="Comic Sans MS"/>
          <w:sz w:val="24"/>
          <w:szCs w:val="24"/>
          <w:lang w:val="el-GR"/>
        </w:rPr>
      </w:pPr>
      <w:r>
        <w:rPr>
          <w:rFonts w:ascii="Comic Sans MS" w:hAnsi="Comic Sans MS"/>
          <w:sz w:val="24"/>
          <w:szCs w:val="24"/>
          <w:lang w:val="el-GR"/>
        </w:rPr>
        <w:t xml:space="preserve">Στο νέο κέντρο θα παρέχονται όλες οι δυνατότητες άμεσης συνεργασίας με μεταφορά τεχνογνωσίας και χρήση συγχρόνων υποδομών </w:t>
      </w:r>
      <w:r w:rsidR="00685867">
        <w:rPr>
          <w:rFonts w:ascii="Comic Sans MS" w:hAnsi="Comic Sans MS"/>
          <w:sz w:val="24"/>
          <w:szCs w:val="24"/>
          <w:lang w:val="el-GR"/>
        </w:rPr>
        <w:t>στις</w:t>
      </w:r>
      <w:r>
        <w:rPr>
          <w:rFonts w:ascii="Comic Sans MS" w:hAnsi="Comic Sans MS"/>
          <w:sz w:val="24"/>
          <w:szCs w:val="24"/>
          <w:lang w:val="el-GR"/>
        </w:rPr>
        <w:t xml:space="preserve"> ελληνικές φαρμακοβιομηχανίες και επίσης σε νεοφυείς εταιρείες που δραστηριοποιούνται στον βιοϊατρικό χώρο.</w:t>
      </w:r>
    </w:p>
    <w:p w14:paraId="292A4E58" w14:textId="77777777" w:rsidR="000B07E5" w:rsidRDefault="000B07E5" w:rsidP="000B07E5">
      <w:pPr>
        <w:jc w:val="both"/>
        <w:rPr>
          <w:rFonts w:ascii="Comic Sans MS" w:hAnsi="Comic Sans MS"/>
          <w:sz w:val="24"/>
          <w:szCs w:val="24"/>
          <w:lang w:val="el-GR"/>
        </w:rPr>
      </w:pPr>
      <w:r>
        <w:rPr>
          <w:rFonts w:ascii="Comic Sans MS" w:hAnsi="Comic Sans MS"/>
          <w:sz w:val="24"/>
          <w:szCs w:val="24"/>
          <w:lang w:val="el-GR"/>
        </w:rPr>
        <w:t xml:space="preserve">Παράλληλα, ελπίζουμε ότι θα συμβάλλουμε στη μείωση του ιδιαίτερα ανησυχαστικού φαινομένου που είναι γνωστό ως </w:t>
      </w:r>
      <w:r>
        <w:rPr>
          <w:rFonts w:ascii="Comic Sans MS" w:hAnsi="Comic Sans MS"/>
          <w:sz w:val="24"/>
          <w:szCs w:val="24"/>
        </w:rPr>
        <w:t>brain</w:t>
      </w:r>
      <w:r w:rsidRPr="003A799C">
        <w:rPr>
          <w:rFonts w:ascii="Comic Sans MS" w:hAnsi="Comic Sans MS"/>
          <w:sz w:val="24"/>
          <w:szCs w:val="24"/>
          <w:lang w:val="el-GR"/>
        </w:rPr>
        <w:t xml:space="preserve"> </w:t>
      </w:r>
      <w:r>
        <w:rPr>
          <w:rFonts w:ascii="Comic Sans MS" w:hAnsi="Comic Sans MS"/>
          <w:sz w:val="24"/>
          <w:szCs w:val="24"/>
        </w:rPr>
        <w:t>drain</w:t>
      </w:r>
      <w:r w:rsidRPr="003A799C">
        <w:rPr>
          <w:rFonts w:ascii="Comic Sans MS" w:hAnsi="Comic Sans MS"/>
          <w:sz w:val="24"/>
          <w:szCs w:val="24"/>
          <w:lang w:val="el-GR"/>
        </w:rPr>
        <w:t xml:space="preserve">, </w:t>
      </w:r>
      <w:r>
        <w:rPr>
          <w:rFonts w:ascii="Comic Sans MS" w:hAnsi="Comic Sans MS"/>
          <w:sz w:val="24"/>
          <w:szCs w:val="24"/>
          <w:lang w:val="el-GR"/>
        </w:rPr>
        <w:t>δηλαδή της μαζικής αποδημίας Ελλήνων επιστημόνων προς το εξωτερικό. Κατά συνέπεια, επιστήμονες διαφόρων ειδικοτήτων, όπως ιατροί, βιολόγοι, χημικοί, φαρμακολόγοι, βιοπληροφορικοί κλπ., θα έχουν την ευκαιρία να εργαστούν αποδοτικά σε ένα άμεσα λειτουργικό περιβάλλον που θα συνδυάζει την επιστημονική τεχνογνωσία με την επιχειρηματικότητα και να δημιουργήσουν καινοτόμα προϊόντα υψηλής τεχνολογίας με σημαντικά οφέλη για τη χώρα μας.</w:t>
      </w:r>
    </w:p>
    <w:p w14:paraId="34788097" w14:textId="77777777" w:rsidR="00DC6799" w:rsidRDefault="00DC6799" w:rsidP="000B07E5">
      <w:pPr>
        <w:jc w:val="both"/>
        <w:rPr>
          <w:rFonts w:ascii="Comic Sans MS" w:hAnsi="Comic Sans MS"/>
          <w:sz w:val="24"/>
          <w:szCs w:val="24"/>
          <w:lang w:val="el-GR"/>
        </w:rPr>
      </w:pPr>
    </w:p>
    <w:p w14:paraId="0DE9ECFC" w14:textId="77777777" w:rsidR="00DC6799" w:rsidRDefault="00DC6799" w:rsidP="000B07E5">
      <w:pPr>
        <w:jc w:val="both"/>
        <w:rPr>
          <w:rFonts w:ascii="Comic Sans MS" w:hAnsi="Comic Sans MS"/>
          <w:sz w:val="24"/>
          <w:szCs w:val="24"/>
          <w:lang w:val="el-GR"/>
        </w:rPr>
      </w:pPr>
    </w:p>
    <w:p w14:paraId="62354800" w14:textId="77777777" w:rsidR="00DC6799" w:rsidRDefault="00DC6799" w:rsidP="000B07E5">
      <w:pPr>
        <w:jc w:val="both"/>
        <w:rPr>
          <w:rFonts w:ascii="Comic Sans MS" w:hAnsi="Comic Sans MS"/>
          <w:sz w:val="24"/>
          <w:szCs w:val="24"/>
          <w:lang w:val="el-GR"/>
        </w:rPr>
      </w:pPr>
    </w:p>
    <w:p w14:paraId="570C565E" w14:textId="77777777" w:rsidR="000B07E5" w:rsidRDefault="000B07E5" w:rsidP="000B07E5">
      <w:pPr>
        <w:jc w:val="both"/>
        <w:rPr>
          <w:rFonts w:ascii="Comic Sans MS" w:hAnsi="Comic Sans MS"/>
          <w:sz w:val="24"/>
          <w:szCs w:val="24"/>
          <w:lang w:val="el-GR"/>
        </w:rPr>
      </w:pPr>
      <w:r>
        <w:rPr>
          <w:rFonts w:ascii="Comic Sans MS" w:hAnsi="Comic Sans MS"/>
          <w:sz w:val="24"/>
          <w:szCs w:val="24"/>
          <w:lang w:val="el-GR"/>
        </w:rPr>
        <w:t>Ευχαριστώ  θερμώς την ελληνική κυβέρνηση που μας εμπιστεύθηκε για τη δημιουργία του σημαντικού αυτού έργου, την Ευρωπαϊκή Τράπεζα Ανασυγκρότησης και Ανάπτυξης για την βοήθειά της στη δημοπράτηση του έργου, την Ακαδημία Αθηνών και  τους συνεργάτες μου καθώς και όλους όσους βοήθησαν στην υλοποίησή του.</w:t>
      </w:r>
    </w:p>
    <w:p w14:paraId="0F5A2A2B" w14:textId="77777777" w:rsidR="000B07E5" w:rsidRDefault="000B07E5" w:rsidP="000B07E5">
      <w:pPr>
        <w:jc w:val="both"/>
        <w:rPr>
          <w:rFonts w:ascii="Comic Sans MS" w:hAnsi="Comic Sans MS"/>
          <w:sz w:val="24"/>
          <w:szCs w:val="24"/>
          <w:lang w:val="el-GR"/>
        </w:rPr>
      </w:pPr>
      <w:r>
        <w:rPr>
          <w:rFonts w:ascii="Comic Sans MS" w:hAnsi="Comic Sans MS"/>
          <w:sz w:val="24"/>
          <w:szCs w:val="24"/>
          <w:lang w:val="el-GR"/>
        </w:rPr>
        <w:t xml:space="preserve">Ευελπιστούμε ότι στο εγγύς μέλλον οι προσπάθειες αυτές θα επεκταθούν και προς άλλες συναφείς κατευθύνσεις, ώστε να συμβάλλουμε έτι περαιτέρω στην πρόοδο και στην ανάπτυξη της έρευνας και της οικονομίας της χώρας.  </w:t>
      </w:r>
    </w:p>
    <w:p w14:paraId="11107B2E" w14:textId="77777777" w:rsidR="000B07E5" w:rsidRDefault="000B07E5" w:rsidP="000B07E5">
      <w:pPr>
        <w:jc w:val="both"/>
        <w:rPr>
          <w:rFonts w:ascii="Comic Sans MS" w:hAnsi="Comic Sans MS"/>
          <w:sz w:val="24"/>
          <w:szCs w:val="24"/>
          <w:lang w:val="el-GR"/>
        </w:rPr>
      </w:pPr>
    </w:p>
    <w:p w14:paraId="5C1FCD66" w14:textId="77777777" w:rsidR="005C164C" w:rsidRPr="00395940" w:rsidRDefault="005C164C" w:rsidP="005C164C">
      <w:pPr>
        <w:ind w:firstLine="720"/>
        <w:jc w:val="right"/>
        <w:rPr>
          <w:lang w:val="el-GR"/>
        </w:rPr>
      </w:pPr>
    </w:p>
    <w:p w14:paraId="7ED255A9" w14:textId="77777777" w:rsidR="000B07E5" w:rsidRPr="00572579" w:rsidRDefault="000B07E5" w:rsidP="000B07E5">
      <w:pPr>
        <w:jc w:val="right"/>
        <w:rPr>
          <w:rStyle w:val="Hyperlink"/>
          <w:sz w:val="24"/>
          <w:lang w:val="el-GR"/>
        </w:rPr>
      </w:pPr>
    </w:p>
    <w:sectPr w:rsidR="000B07E5" w:rsidRPr="00572579" w:rsidSect="00395940">
      <w:pgSz w:w="12240" w:h="15840"/>
      <w:pgMar w:top="284" w:right="1800" w:bottom="993"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A5A90" w14:textId="77777777" w:rsidR="00D61EB2" w:rsidRDefault="00D61EB2" w:rsidP="00066E51">
      <w:pPr>
        <w:spacing w:after="0" w:line="240" w:lineRule="auto"/>
      </w:pPr>
      <w:r>
        <w:separator/>
      </w:r>
    </w:p>
  </w:endnote>
  <w:endnote w:type="continuationSeparator" w:id="0">
    <w:p w14:paraId="55695853" w14:textId="77777777" w:rsidR="00D61EB2" w:rsidRDefault="00D61EB2" w:rsidP="00066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A1"/>
    <w:family w:val="swiss"/>
    <w:pitch w:val="variable"/>
    <w:sig w:usb0="E10022FF" w:usb1="C000E47F" w:usb2="00000029" w:usb3="00000000" w:csb0="000001DF" w:csb1="00000000"/>
  </w:font>
  <w:font w:name="Comic Sans MS">
    <w:panose1 w:val="030F0702030302020204"/>
    <w:charset w:val="A1"/>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1688D5" w14:textId="77777777" w:rsidR="00D61EB2" w:rsidRDefault="00D61EB2" w:rsidP="00066E51">
      <w:pPr>
        <w:spacing w:after="0" w:line="240" w:lineRule="auto"/>
      </w:pPr>
      <w:r>
        <w:separator/>
      </w:r>
    </w:p>
  </w:footnote>
  <w:footnote w:type="continuationSeparator" w:id="0">
    <w:p w14:paraId="7847BCA6" w14:textId="77777777" w:rsidR="00D61EB2" w:rsidRDefault="00D61EB2" w:rsidP="00066E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363"/>
    <w:rsid w:val="000012F0"/>
    <w:rsid w:val="00006720"/>
    <w:rsid w:val="00010400"/>
    <w:rsid w:val="00012540"/>
    <w:rsid w:val="00012922"/>
    <w:rsid w:val="00016549"/>
    <w:rsid w:val="000169F0"/>
    <w:rsid w:val="000375CB"/>
    <w:rsid w:val="00044F6A"/>
    <w:rsid w:val="0004791A"/>
    <w:rsid w:val="00051FA3"/>
    <w:rsid w:val="00060AF0"/>
    <w:rsid w:val="00066E51"/>
    <w:rsid w:val="00092418"/>
    <w:rsid w:val="000B07E5"/>
    <w:rsid w:val="000B09B0"/>
    <w:rsid w:val="000C0418"/>
    <w:rsid w:val="000C412A"/>
    <w:rsid w:val="000C667C"/>
    <w:rsid w:val="000F55F9"/>
    <w:rsid w:val="000F5CE9"/>
    <w:rsid w:val="001166D7"/>
    <w:rsid w:val="00130EE6"/>
    <w:rsid w:val="00134974"/>
    <w:rsid w:val="00137ED5"/>
    <w:rsid w:val="00144FD8"/>
    <w:rsid w:val="00197DDA"/>
    <w:rsid w:val="001B44C7"/>
    <w:rsid w:val="001C2F78"/>
    <w:rsid w:val="001C5DA8"/>
    <w:rsid w:val="001D33C0"/>
    <w:rsid w:val="001E4AEF"/>
    <w:rsid w:val="001F00C8"/>
    <w:rsid w:val="00203AB9"/>
    <w:rsid w:val="00247668"/>
    <w:rsid w:val="0025719E"/>
    <w:rsid w:val="00280624"/>
    <w:rsid w:val="00284387"/>
    <w:rsid w:val="0029071A"/>
    <w:rsid w:val="002928E8"/>
    <w:rsid w:val="00295605"/>
    <w:rsid w:val="002B02AB"/>
    <w:rsid w:val="002C5E1D"/>
    <w:rsid w:val="002C757A"/>
    <w:rsid w:val="002D2123"/>
    <w:rsid w:val="002E0193"/>
    <w:rsid w:val="002E3888"/>
    <w:rsid w:val="003070F7"/>
    <w:rsid w:val="0032769C"/>
    <w:rsid w:val="00330069"/>
    <w:rsid w:val="0035177A"/>
    <w:rsid w:val="00372E60"/>
    <w:rsid w:val="0038500F"/>
    <w:rsid w:val="00393DE7"/>
    <w:rsid w:val="00395940"/>
    <w:rsid w:val="003A0C61"/>
    <w:rsid w:val="003B225D"/>
    <w:rsid w:val="003B28CD"/>
    <w:rsid w:val="003B36C3"/>
    <w:rsid w:val="003B5EF0"/>
    <w:rsid w:val="003C2120"/>
    <w:rsid w:val="003C6E96"/>
    <w:rsid w:val="003F2ECE"/>
    <w:rsid w:val="004275FB"/>
    <w:rsid w:val="00430B5E"/>
    <w:rsid w:val="004325F0"/>
    <w:rsid w:val="00432F38"/>
    <w:rsid w:val="00435B22"/>
    <w:rsid w:val="004468F5"/>
    <w:rsid w:val="00475B13"/>
    <w:rsid w:val="00487C17"/>
    <w:rsid w:val="00497363"/>
    <w:rsid w:val="004A0CE2"/>
    <w:rsid w:val="004B379C"/>
    <w:rsid w:val="004C67FF"/>
    <w:rsid w:val="004C6FDA"/>
    <w:rsid w:val="004D3B37"/>
    <w:rsid w:val="004D58B7"/>
    <w:rsid w:val="004E2D7A"/>
    <w:rsid w:val="004F6A2D"/>
    <w:rsid w:val="005179DD"/>
    <w:rsid w:val="005250EE"/>
    <w:rsid w:val="00531FB0"/>
    <w:rsid w:val="00572579"/>
    <w:rsid w:val="0057432E"/>
    <w:rsid w:val="00594A45"/>
    <w:rsid w:val="005A4807"/>
    <w:rsid w:val="005C164C"/>
    <w:rsid w:val="005F502B"/>
    <w:rsid w:val="006063C2"/>
    <w:rsid w:val="00606C0A"/>
    <w:rsid w:val="00623D5B"/>
    <w:rsid w:val="0064196C"/>
    <w:rsid w:val="0064503E"/>
    <w:rsid w:val="00670515"/>
    <w:rsid w:val="00681326"/>
    <w:rsid w:val="00685867"/>
    <w:rsid w:val="006A51FC"/>
    <w:rsid w:val="006E6734"/>
    <w:rsid w:val="00701D9F"/>
    <w:rsid w:val="00732EE6"/>
    <w:rsid w:val="00745835"/>
    <w:rsid w:val="007501C6"/>
    <w:rsid w:val="007915AD"/>
    <w:rsid w:val="00792868"/>
    <w:rsid w:val="007B4FDC"/>
    <w:rsid w:val="007C342B"/>
    <w:rsid w:val="007C6148"/>
    <w:rsid w:val="007C752D"/>
    <w:rsid w:val="007E3E79"/>
    <w:rsid w:val="007F72F2"/>
    <w:rsid w:val="00806706"/>
    <w:rsid w:val="008155F6"/>
    <w:rsid w:val="00836364"/>
    <w:rsid w:val="00841DA7"/>
    <w:rsid w:val="0086157D"/>
    <w:rsid w:val="00867B01"/>
    <w:rsid w:val="00872F9C"/>
    <w:rsid w:val="008A776F"/>
    <w:rsid w:val="008A7AD7"/>
    <w:rsid w:val="008B4704"/>
    <w:rsid w:val="008F158F"/>
    <w:rsid w:val="00910F4A"/>
    <w:rsid w:val="00911152"/>
    <w:rsid w:val="00920362"/>
    <w:rsid w:val="0093323A"/>
    <w:rsid w:val="00945972"/>
    <w:rsid w:val="009657F4"/>
    <w:rsid w:val="009714A1"/>
    <w:rsid w:val="00982831"/>
    <w:rsid w:val="0098682C"/>
    <w:rsid w:val="00997F62"/>
    <w:rsid w:val="009A7C9B"/>
    <w:rsid w:val="009B1F4C"/>
    <w:rsid w:val="009C44A6"/>
    <w:rsid w:val="009E49E6"/>
    <w:rsid w:val="009F3674"/>
    <w:rsid w:val="00A10842"/>
    <w:rsid w:val="00A15854"/>
    <w:rsid w:val="00A17316"/>
    <w:rsid w:val="00A20D1C"/>
    <w:rsid w:val="00A33408"/>
    <w:rsid w:val="00A41826"/>
    <w:rsid w:val="00A43379"/>
    <w:rsid w:val="00A7541E"/>
    <w:rsid w:val="00A85ACE"/>
    <w:rsid w:val="00A8740A"/>
    <w:rsid w:val="00A97645"/>
    <w:rsid w:val="00AC1AF7"/>
    <w:rsid w:val="00B04C5D"/>
    <w:rsid w:val="00B2514A"/>
    <w:rsid w:val="00B252E5"/>
    <w:rsid w:val="00B475D0"/>
    <w:rsid w:val="00B50BDF"/>
    <w:rsid w:val="00B7524C"/>
    <w:rsid w:val="00B86082"/>
    <w:rsid w:val="00BC16C7"/>
    <w:rsid w:val="00BC4A30"/>
    <w:rsid w:val="00BE1F6C"/>
    <w:rsid w:val="00BE4426"/>
    <w:rsid w:val="00BE733C"/>
    <w:rsid w:val="00C01CC5"/>
    <w:rsid w:val="00C224BF"/>
    <w:rsid w:val="00C31826"/>
    <w:rsid w:val="00C34A95"/>
    <w:rsid w:val="00C459E7"/>
    <w:rsid w:val="00C60DB6"/>
    <w:rsid w:val="00C629FE"/>
    <w:rsid w:val="00C73991"/>
    <w:rsid w:val="00C97998"/>
    <w:rsid w:val="00CA45C3"/>
    <w:rsid w:val="00CB1E12"/>
    <w:rsid w:val="00CB36C0"/>
    <w:rsid w:val="00CC02B5"/>
    <w:rsid w:val="00CC4463"/>
    <w:rsid w:val="00CF06D6"/>
    <w:rsid w:val="00CF40C4"/>
    <w:rsid w:val="00CF5CC4"/>
    <w:rsid w:val="00CF6D7A"/>
    <w:rsid w:val="00CF77B1"/>
    <w:rsid w:val="00D016E1"/>
    <w:rsid w:val="00D03A34"/>
    <w:rsid w:val="00D127C1"/>
    <w:rsid w:val="00D145F3"/>
    <w:rsid w:val="00D25744"/>
    <w:rsid w:val="00D40F8D"/>
    <w:rsid w:val="00D414C7"/>
    <w:rsid w:val="00D61EB2"/>
    <w:rsid w:val="00D92F5B"/>
    <w:rsid w:val="00D94BBC"/>
    <w:rsid w:val="00DA7530"/>
    <w:rsid w:val="00DC2468"/>
    <w:rsid w:val="00DC6799"/>
    <w:rsid w:val="00E00685"/>
    <w:rsid w:val="00E137B8"/>
    <w:rsid w:val="00E45EFE"/>
    <w:rsid w:val="00E45FF7"/>
    <w:rsid w:val="00E62F78"/>
    <w:rsid w:val="00E73453"/>
    <w:rsid w:val="00E752BE"/>
    <w:rsid w:val="00E80260"/>
    <w:rsid w:val="00E80A1C"/>
    <w:rsid w:val="00EA0D72"/>
    <w:rsid w:val="00EA10ED"/>
    <w:rsid w:val="00EA16FE"/>
    <w:rsid w:val="00EA1C21"/>
    <w:rsid w:val="00EA4C7E"/>
    <w:rsid w:val="00EB0491"/>
    <w:rsid w:val="00EB5804"/>
    <w:rsid w:val="00EC282F"/>
    <w:rsid w:val="00EC4DDE"/>
    <w:rsid w:val="00EC57ED"/>
    <w:rsid w:val="00ED4B30"/>
    <w:rsid w:val="00ED57AB"/>
    <w:rsid w:val="00ED75FC"/>
    <w:rsid w:val="00EE1F98"/>
    <w:rsid w:val="00EF3BF1"/>
    <w:rsid w:val="00EF79D1"/>
    <w:rsid w:val="00F00FB2"/>
    <w:rsid w:val="00F01DF2"/>
    <w:rsid w:val="00F22297"/>
    <w:rsid w:val="00F24EC4"/>
    <w:rsid w:val="00F31BD6"/>
    <w:rsid w:val="00F56403"/>
    <w:rsid w:val="00F63C18"/>
    <w:rsid w:val="00F65971"/>
    <w:rsid w:val="00F65D04"/>
    <w:rsid w:val="00F9753D"/>
    <w:rsid w:val="00FA40D7"/>
    <w:rsid w:val="00FC4D60"/>
    <w:rsid w:val="00FE1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ED159B"/>
  <w15:docId w15:val="{E912E916-EB7F-450C-A31B-FC650BA58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B07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6E51"/>
    <w:pPr>
      <w:tabs>
        <w:tab w:val="center" w:pos="4320"/>
        <w:tab w:val="right" w:pos="8640"/>
      </w:tabs>
      <w:spacing w:after="0" w:line="240" w:lineRule="auto"/>
    </w:pPr>
  </w:style>
  <w:style w:type="character" w:customStyle="1" w:styleId="HeaderChar">
    <w:name w:val="Header Char"/>
    <w:basedOn w:val="DefaultParagraphFont"/>
    <w:link w:val="Header"/>
    <w:uiPriority w:val="99"/>
    <w:rsid w:val="00066E51"/>
  </w:style>
  <w:style w:type="paragraph" w:styleId="Footer">
    <w:name w:val="footer"/>
    <w:basedOn w:val="Normal"/>
    <w:link w:val="FooterChar"/>
    <w:uiPriority w:val="99"/>
    <w:unhideWhenUsed/>
    <w:rsid w:val="00066E51"/>
    <w:pPr>
      <w:tabs>
        <w:tab w:val="center" w:pos="4320"/>
        <w:tab w:val="right" w:pos="8640"/>
      </w:tabs>
      <w:spacing w:after="0" w:line="240" w:lineRule="auto"/>
    </w:pPr>
  </w:style>
  <w:style w:type="character" w:customStyle="1" w:styleId="FooterChar">
    <w:name w:val="Footer Char"/>
    <w:basedOn w:val="DefaultParagraphFont"/>
    <w:link w:val="Footer"/>
    <w:uiPriority w:val="99"/>
    <w:rsid w:val="00066E51"/>
  </w:style>
  <w:style w:type="character" w:styleId="Hyperlink">
    <w:name w:val="Hyperlink"/>
    <w:basedOn w:val="DefaultParagraphFont"/>
    <w:uiPriority w:val="99"/>
    <w:unhideWhenUsed/>
    <w:rsid w:val="00395940"/>
    <w:rPr>
      <w:color w:val="0563C1" w:themeColor="hyperlink"/>
      <w:u w:val="single"/>
    </w:rPr>
  </w:style>
  <w:style w:type="paragraph" w:styleId="BalloonText">
    <w:name w:val="Balloon Text"/>
    <w:basedOn w:val="Normal"/>
    <w:link w:val="BalloonTextChar"/>
    <w:uiPriority w:val="99"/>
    <w:semiHidden/>
    <w:unhideWhenUsed/>
    <w:rsid w:val="005250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0EE"/>
    <w:rPr>
      <w:rFonts w:ascii="Segoe UI" w:hAnsi="Segoe UI" w:cs="Segoe UI"/>
      <w:sz w:val="18"/>
      <w:szCs w:val="18"/>
    </w:rPr>
  </w:style>
  <w:style w:type="character" w:customStyle="1" w:styleId="Heading1Char">
    <w:name w:val="Heading 1 Char"/>
    <w:basedOn w:val="DefaultParagraphFont"/>
    <w:link w:val="Heading1"/>
    <w:uiPriority w:val="9"/>
    <w:rsid w:val="000B07E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92433">
      <w:bodyDiv w:val="1"/>
      <w:marLeft w:val="0"/>
      <w:marRight w:val="0"/>
      <w:marTop w:val="0"/>
      <w:marBottom w:val="0"/>
      <w:divBdr>
        <w:top w:val="none" w:sz="0" w:space="0" w:color="auto"/>
        <w:left w:val="none" w:sz="0" w:space="0" w:color="auto"/>
        <w:bottom w:val="none" w:sz="0" w:space="0" w:color="auto"/>
        <w:right w:val="none" w:sz="0" w:space="0" w:color="auto"/>
      </w:divBdr>
    </w:div>
    <w:div w:id="1019694549">
      <w:bodyDiv w:val="1"/>
      <w:marLeft w:val="0"/>
      <w:marRight w:val="0"/>
      <w:marTop w:val="0"/>
      <w:marBottom w:val="0"/>
      <w:divBdr>
        <w:top w:val="none" w:sz="0" w:space="0" w:color="auto"/>
        <w:left w:val="none" w:sz="0" w:space="0" w:color="auto"/>
        <w:bottom w:val="none" w:sz="0" w:space="0" w:color="auto"/>
        <w:right w:val="none" w:sz="0" w:space="0" w:color="auto"/>
      </w:divBdr>
    </w:div>
    <w:div w:id="1035932724">
      <w:bodyDiv w:val="1"/>
      <w:marLeft w:val="0"/>
      <w:marRight w:val="0"/>
      <w:marTop w:val="0"/>
      <w:marBottom w:val="0"/>
      <w:divBdr>
        <w:top w:val="none" w:sz="0" w:space="0" w:color="auto"/>
        <w:left w:val="none" w:sz="0" w:space="0" w:color="auto"/>
        <w:bottom w:val="none" w:sz="0" w:space="0" w:color="auto"/>
        <w:right w:val="none" w:sz="0" w:space="0" w:color="auto"/>
      </w:divBdr>
    </w:div>
    <w:div w:id="1428767914">
      <w:bodyDiv w:val="1"/>
      <w:marLeft w:val="0"/>
      <w:marRight w:val="0"/>
      <w:marTop w:val="0"/>
      <w:marBottom w:val="0"/>
      <w:divBdr>
        <w:top w:val="none" w:sz="0" w:space="0" w:color="auto"/>
        <w:left w:val="none" w:sz="0" w:space="0" w:color="auto"/>
        <w:bottom w:val="none" w:sz="0" w:space="0" w:color="auto"/>
        <w:right w:val="none" w:sz="0" w:space="0" w:color="auto"/>
      </w:divBdr>
    </w:div>
    <w:div w:id="1591619122">
      <w:bodyDiv w:val="1"/>
      <w:marLeft w:val="0"/>
      <w:marRight w:val="0"/>
      <w:marTop w:val="0"/>
      <w:marBottom w:val="0"/>
      <w:divBdr>
        <w:top w:val="none" w:sz="0" w:space="0" w:color="auto"/>
        <w:left w:val="none" w:sz="0" w:space="0" w:color="auto"/>
        <w:bottom w:val="none" w:sz="0" w:space="0" w:color="auto"/>
        <w:right w:val="none" w:sz="0" w:space="0" w:color="auto"/>
      </w:divBdr>
    </w:div>
    <w:div w:id="1617953313">
      <w:bodyDiv w:val="1"/>
      <w:marLeft w:val="0"/>
      <w:marRight w:val="0"/>
      <w:marTop w:val="0"/>
      <w:marBottom w:val="0"/>
      <w:divBdr>
        <w:top w:val="none" w:sz="0" w:space="0" w:color="auto"/>
        <w:left w:val="none" w:sz="0" w:space="0" w:color="auto"/>
        <w:bottom w:val="none" w:sz="0" w:space="0" w:color="auto"/>
        <w:right w:val="none" w:sz="0" w:space="0" w:color="auto"/>
      </w:divBdr>
    </w:div>
    <w:div w:id="1714424175">
      <w:bodyDiv w:val="1"/>
      <w:marLeft w:val="0"/>
      <w:marRight w:val="0"/>
      <w:marTop w:val="0"/>
      <w:marBottom w:val="0"/>
      <w:divBdr>
        <w:top w:val="none" w:sz="0" w:space="0" w:color="auto"/>
        <w:left w:val="none" w:sz="0" w:space="0" w:color="auto"/>
        <w:bottom w:val="none" w:sz="0" w:space="0" w:color="auto"/>
        <w:right w:val="none" w:sz="0" w:space="0" w:color="auto"/>
      </w:divBdr>
      <w:divsChild>
        <w:div w:id="1600796181">
          <w:marLeft w:val="0"/>
          <w:marRight w:val="0"/>
          <w:marTop w:val="150"/>
          <w:marBottom w:val="300"/>
          <w:divBdr>
            <w:top w:val="none" w:sz="0" w:space="0" w:color="auto"/>
            <w:left w:val="none" w:sz="0" w:space="0" w:color="auto"/>
            <w:bottom w:val="none" w:sz="0" w:space="0" w:color="auto"/>
            <w:right w:val="none" w:sz="0" w:space="0" w:color="auto"/>
          </w:divBdr>
          <w:divsChild>
            <w:div w:id="124591976">
              <w:marLeft w:val="0"/>
              <w:marRight w:val="0"/>
              <w:marTop w:val="0"/>
              <w:marBottom w:val="0"/>
              <w:divBdr>
                <w:top w:val="none" w:sz="0" w:space="0" w:color="auto"/>
                <w:left w:val="none" w:sz="0" w:space="0" w:color="auto"/>
                <w:bottom w:val="none" w:sz="0" w:space="0" w:color="auto"/>
                <w:right w:val="none" w:sz="0" w:space="0" w:color="auto"/>
              </w:divBdr>
              <w:divsChild>
                <w:div w:id="943922880">
                  <w:marLeft w:val="0"/>
                  <w:marRight w:val="0"/>
                  <w:marTop w:val="0"/>
                  <w:marBottom w:val="0"/>
                  <w:divBdr>
                    <w:top w:val="none" w:sz="0" w:space="0" w:color="auto"/>
                    <w:left w:val="none" w:sz="0" w:space="0" w:color="auto"/>
                    <w:bottom w:val="none" w:sz="0" w:space="0" w:color="auto"/>
                    <w:right w:val="none" w:sz="0" w:space="0" w:color="auto"/>
                  </w:divBdr>
                  <w:divsChild>
                    <w:div w:id="1457984565">
                      <w:marLeft w:val="0"/>
                      <w:marRight w:val="0"/>
                      <w:marTop w:val="0"/>
                      <w:marBottom w:val="0"/>
                      <w:divBdr>
                        <w:top w:val="none" w:sz="0" w:space="0" w:color="auto"/>
                        <w:left w:val="none" w:sz="0" w:space="0" w:color="auto"/>
                        <w:bottom w:val="none" w:sz="0" w:space="0" w:color="auto"/>
                        <w:right w:val="none" w:sz="0" w:space="0" w:color="auto"/>
                      </w:divBdr>
                      <w:divsChild>
                        <w:div w:id="14019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84146">
                  <w:marLeft w:val="0"/>
                  <w:marRight w:val="0"/>
                  <w:marTop w:val="0"/>
                  <w:marBottom w:val="0"/>
                  <w:divBdr>
                    <w:top w:val="none" w:sz="0" w:space="0" w:color="auto"/>
                    <w:left w:val="none" w:sz="0" w:space="0" w:color="auto"/>
                    <w:bottom w:val="none" w:sz="0" w:space="0" w:color="auto"/>
                    <w:right w:val="none" w:sz="0" w:space="0" w:color="auto"/>
                  </w:divBdr>
                  <w:divsChild>
                    <w:div w:id="85846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937057">
          <w:marLeft w:val="0"/>
          <w:marRight w:val="0"/>
          <w:marTop w:val="150"/>
          <w:marBottom w:val="300"/>
          <w:divBdr>
            <w:top w:val="none" w:sz="0" w:space="0" w:color="auto"/>
            <w:left w:val="none" w:sz="0" w:space="0" w:color="auto"/>
            <w:bottom w:val="none" w:sz="0" w:space="0" w:color="auto"/>
            <w:right w:val="none" w:sz="0" w:space="0" w:color="auto"/>
          </w:divBdr>
          <w:divsChild>
            <w:div w:id="835074378">
              <w:marLeft w:val="0"/>
              <w:marRight w:val="0"/>
              <w:marTop w:val="0"/>
              <w:marBottom w:val="0"/>
              <w:divBdr>
                <w:top w:val="none" w:sz="0" w:space="0" w:color="auto"/>
                <w:left w:val="none" w:sz="0" w:space="0" w:color="auto"/>
                <w:bottom w:val="none" w:sz="0" w:space="0" w:color="auto"/>
                <w:right w:val="none" w:sz="0" w:space="0" w:color="auto"/>
              </w:divBdr>
              <w:divsChild>
                <w:div w:id="873613645">
                  <w:marLeft w:val="0"/>
                  <w:marRight w:val="0"/>
                  <w:marTop w:val="0"/>
                  <w:marBottom w:val="0"/>
                  <w:divBdr>
                    <w:top w:val="none" w:sz="0" w:space="0" w:color="auto"/>
                    <w:left w:val="none" w:sz="0" w:space="0" w:color="auto"/>
                    <w:bottom w:val="none" w:sz="0" w:space="0" w:color="auto"/>
                    <w:right w:val="none" w:sz="0" w:space="0" w:color="auto"/>
                  </w:divBdr>
                  <w:divsChild>
                    <w:div w:id="1000349713">
                      <w:marLeft w:val="0"/>
                      <w:marRight w:val="0"/>
                      <w:marTop w:val="0"/>
                      <w:marBottom w:val="0"/>
                      <w:divBdr>
                        <w:top w:val="none" w:sz="0" w:space="0" w:color="auto"/>
                        <w:left w:val="none" w:sz="0" w:space="0" w:color="auto"/>
                        <w:bottom w:val="none" w:sz="0" w:space="0" w:color="auto"/>
                        <w:right w:val="none" w:sz="0" w:space="0" w:color="auto"/>
                      </w:divBdr>
                      <w:divsChild>
                        <w:div w:id="141619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4D9F1-B7F2-425F-8C5B-C033373FE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Elga</dc:creator>
  <cp:keywords/>
  <dc:description/>
  <cp:lastModifiedBy>Evi Psomiadi</cp:lastModifiedBy>
  <cp:revision>2</cp:revision>
  <cp:lastPrinted>2018-04-25T11:44:00Z</cp:lastPrinted>
  <dcterms:created xsi:type="dcterms:W3CDTF">2018-04-26T11:05:00Z</dcterms:created>
  <dcterms:modified xsi:type="dcterms:W3CDTF">2018-04-26T11:05:00Z</dcterms:modified>
</cp:coreProperties>
</file>